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widowControl/>
        <w:spacing w:line="380" w:lineRule="atLeast"/>
        <w:jc w:val="center"/>
        <w:rPr>
          <w:rFonts w:hint="eastAsia" w:ascii="仿宋_GB2312" w:eastAsia="仿宋_GB2312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公开考调事业单位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工作人员</w:t>
      </w:r>
      <w:r>
        <w:rPr>
          <w:rFonts w:hint="eastAsia" w:ascii="方正小标宋简体" w:eastAsia="方正小标宋简体"/>
          <w:spacing w:val="0"/>
          <w:kern w:val="0"/>
          <w:sz w:val="44"/>
          <w:szCs w:val="44"/>
        </w:rPr>
        <w:t>报名登记表</w:t>
      </w:r>
    </w:p>
    <w:tbl>
      <w:tblPr>
        <w:tblStyle w:val="6"/>
        <w:tblpPr w:leftFromText="180" w:rightFromText="180" w:vertAnchor="text" w:horzAnchor="page" w:tblpX="1154" w:tblpY="180"/>
        <w:tblOverlap w:val="never"/>
        <w:tblW w:w="96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050"/>
        <w:gridCol w:w="150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93"/>
        <w:gridCol w:w="490"/>
        <w:gridCol w:w="478"/>
        <w:gridCol w:w="41"/>
        <w:gridCol w:w="702"/>
        <w:gridCol w:w="670"/>
        <w:gridCol w:w="1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岁)</w:t>
            </w:r>
          </w:p>
        </w:tc>
        <w:tc>
          <w:tcPr>
            <w:tcW w:w="195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1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单位（盖章）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考察情况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体检情况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力资源和社会保障局集体研究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（此表双面打印）</w:t>
      </w:r>
    </w:p>
    <w:sectPr>
      <w:footerReference r:id="rId3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1A4CCAB-CD52-4F2E-AA10-6A740E85B70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098450E-8B00-4553-B984-C4D6BAFB50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4990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49902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E"/>
    <w:rsid w:val="000012E3"/>
    <w:rsid w:val="00220351"/>
    <w:rsid w:val="00387B49"/>
    <w:rsid w:val="004018F3"/>
    <w:rsid w:val="004E3EFD"/>
    <w:rsid w:val="00546890"/>
    <w:rsid w:val="005A0C8E"/>
    <w:rsid w:val="007441E2"/>
    <w:rsid w:val="007D2CE9"/>
    <w:rsid w:val="008C5874"/>
    <w:rsid w:val="0091589D"/>
    <w:rsid w:val="009B1DF3"/>
    <w:rsid w:val="00C01699"/>
    <w:rsid w:val="00D96A7E"/>
    <w:rsid w:val="00DD735E"/>
    <w:rsid w:val="00E336B5"/>
    <w:rsid w:val="00FC2B95"/>
    <w:rsid w:val="036F0DD5"/>
    <w:rsid w:val="0794518B"/>
    <w:rsid w:val="07B0643C"/>
    <w:rsid w:val="08797033"/>
    <w:rsid w:val="0F0B041E"/>
    <w:rsid w:val="0FB97F3E"/>
    <w:rsid w:val="10F4064F"/>
    <w:rsid w:val="191E1758"/>
    <w:rsid w:val="193F6086"/>
    <w:rsid w:val="1BFE2D07"/>
    <w:rsid w:val="1D1F54AC"/>
    <w:rsid w:val="1DC00F9B"/>
    <w:rsid w:val="1DC66030"/>
    <w:rsid w:val="209B2617"/>
    <w:rsid w:val="27C40AB2"/>
    <w:rsid w:val="29E677D4"/>
    <w:rsid w:val="2C333C01"/>
    <w:rsid w:val="31B8758B"/>
    <w:rsid w:val="407E206A"/>
    <w:rsid w:val="420018E6"/>
    <w:rsid w:val="424C2175"/>
    <w:rsid w:val="456B29B4"/>
    <w:rsid w:val="461A6400"/>
    <w:rsid w:val="4CE170D8"/>
    <w:rsid w:val="523B40BA"/>
    <w:rsid w:val="533F1DF6"/>
    <w:rsid w:val="565E1047"/>
    <w:rsid w:val="5B3230C0"/>
    <w:rsid w:val="63721F43"/>
    <w:rsid w:val="64AE3161"/>
    <w:rsid w:val="651C5193"/>
    <w:rsid w:val="69D45BF8"/>
    <w:rsid w:val="6C2E2193"/>
    <w:rsid w:val="6E477368"/>
    <w:rsid w:val="6EC4067F"/>
    <w:rsid w:val="6ED2648B"/>
    <w:rsid w:val="6FB7558E"/>
    <w:rsid w:val="70086D3D"/>
    <w:rsid w:val="74771EDE"/>
    <w:rsid w:val="76BD7859"/>
    <w:rsid w:val="77713420"/>
    <w:rsid w:val="7C3A408D"/>
    <w:rsid w:val="7F3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2113</Characters>
  <Lines>17</Lines>
  <Paragraphs>4</Paragraphs>
  <TotalTime>9</TotalTime>
  <ScaleCrop>false</ScaleCrop>
  <LinksUpToDate>false</LinksUpToDate>
  <CharactersWithSpaces>2479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2017-12-19T09:51:00Z</dcterms:created>
  <dc:creator>lenovo</dc:creator>
  <cp:lastModifiedBy>18980160638</cp:lastModifiedBy>
  <cp:lastPrinted>2019-08-01T07:29:00Z</cp:lastPrinted>
  <dcterms:modified xsi:type="dcterms:W3CDTF">2020-08-18T01:46:23Z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