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95" w:tblpY="145"/>
        <w:tblOverlap w:val="never"/>
        <w:tblW w:w="99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资阳市雁江建设投资集团有限公司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应聘岗位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: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填表日期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: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近照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族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高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工作年限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既往病史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color w:val="000000"/>
                <w:sz w:val="15"/>
                <w:szCs w:val="15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紧急联系方式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门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明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是否已与原公司解除劳动合同：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与您的关系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共同工作时间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类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证书名称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取得日期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等级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熟练度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驾驶类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职称类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系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本人保证以上内容填写真实有效，签字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spacing w:line="2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3A4"/>
    <w:rsid w:val="000B2C23"/>
    <w:rsid w:val="00160F63"/>
    <w:rsid w:val="00164321"/>
    <w:rsid w:val="001D1944"/>
    <w:rsid w:val="002133FB"/>
    <w:rsid w:val="00214A71"/>
    <w:rsid w:val="004773A4"/>
    <w:rsid w:val="005266E0"/>
    <w:rsid w:val="005D7373"/>
    <w:rsid w:val="006221F8"/>
    <w:rsid w:val="006C418D"/>
    <w:rsid w:val="00743451"/>
    <w:rsid w:val="008E2C96"/>
    <w:rsid w:val="00A8186E"/>
    <w:rsid w:val="00AD507F"/>
    <w:rsid w:val="00AE13AE"/>
    <w:rsid w:val="00B57A67"/>
    <w:rsid w:val="00B86239"/>
    <w:rsid w:val="00CA60B2"/>
    <w:rsid w:val="00CC74B6"/>
    <w:rsid w:val="00D35233"/>
    <w:rsid w:val="00D52375"/>
    <w:rsid w:val="00D80280"/>
    <w:rsid w:val="00EA27BF"/>
    <w:rsid w:val="00F6533D"/>
    <w:rsid w:val="00FA232F"/>
    <w:rsid w:val="435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1337</Words>
  <Characters>7625</Characters>
  <Lines>63</Lines>
  <Paragraphs>17</Paragraphs>
  <TotalTime>0</TotalTime>
  <ScaleCrop>false</ScaleCrop>
  <LinksUpToDate>false</LinksUpToDate>
  <CharactersWithSpaces>8945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2020-09-14T07:14:00Z</dcterms:created>
  <dc:creator>Administrator</dc:creator>
  <cp:lastModifiedBy>AEducation</cp:lastModifiedBy>
  <dcterms:modified xsi:type="dcterms:W3CDTF">2020-10-14T06:14:40Z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