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1</w:t>
      </w:r>
    </w:p>
    <w:p>
      <w:pPr>
        <w:spacing w:line="578" w:lineRule="exact"/>
        <w:jc w:val="center"/>
        <w:rPr>
          <w:rFonts w:ascii="Times New Roman" w:hAnsi="Times New Roman" w:eastAsia="黑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新龙县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司法辅助人员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报名表</w:t>
      </w:r>
    </w:p>
    <w:tbl>
      <w:tblPr>
        <w:tblStyle w:val="2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58"/>
        <w:gridCol w:w="419"/>
        <w:gridCol w:w="806"/>
        <w:gridCol w:w="1388"/>
        <w:gridCol w:w="1437"/>
        <w:gridCol w:w="1325"/>
        <w:gridCol w:w="29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姓    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性    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出生年月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  <w:sz w:val="21"/>
              </w:rPr>
              <w:t>（1寸免冠</w:t>
            </w:r>
            <w:r>
              <w:rPr>
                <w:rFonts w:hint="eastAsia"/>
                <w:snapToGrid w:val="0"/>
                <w:color w:val="auto"/>
                <w:sz w:val="21"/>
                <w:lang w:eastAsia="zh-CN"/>
              </w:rPr>
              <w:t>蓝底照片</w:t>
            </w:r>
            <w:r>
              <w:rPr>
                <w:snapToGrid w:val="0"/>
                <w:color w:val="auto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政治面貌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党团时间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健康状况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民    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籍    贯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是否从事相关职业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学  历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学  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全日制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教  育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毕业院校系及专业</w:t>
            </w:r>
          </w:p>
        </w:tc>
        <w:tc>
          <w:tcPr>
            <w:tcW w:w="4157" w:type="dxa"/>
            <w:gridSpan w:val="4"/>
            <w:noWrap w:val="0"/>
            <w:vAlign w:val="center"/>
          </w:tcPr>
          <w:p>
            <w:pPr>
              <w:spacing w:line="578" w:lineRule="exact"/>
              <w:jc w:val="center"/>
              <w:rPr>
                <w:rFonts w:ascii="Times New Roman" w:hAnsi="Times New Roman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在  职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教  育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毕业院校系及专业</w:t>
            </w:r>
          </w:p>
        </w:tc>
        <w:tc>
          <w:tcPr>
            <w:tcW w:w="4157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rFonts w:hint="eastAsia"/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报考</w:t>
            </w:r>
            <w:r>
              <w:rPr>
                <w:rFonts w:hint="eastAsia"/>
                <w:snapToGrid w:val="0"/>
                <w:color w:val="auto"/>
              </w:rPr>
              <w:t>岗位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rFonts w:hint="eastAsia"/>
                <w:snapToGrid w:val="0"/>
                <w:color w:val="auto"/>
              </w:rPr>
            </w:pPr>
            <w:r>
              <w:rPr>
                <w:rFonts w:hint="eastAsia"/>
                <w:b/>
                <w:bCs/>
                <w:snapToGrid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家庭住址</w:t>
            </w:r>
          </w:p>
        </w:tc>
        <w:tc>
          <w:tcPr>
            <w:tcW w:w="4157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主要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经历</w:t>
            </w:r>
          </w:p>
        </w:tc>
        <w:tc>
          <w:tcPr>
            <w:tcW w:w="8028" w:type="dxa"/>
            <w:gridSpan w:val="8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both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rFonts w:hint="eastAsia" w:eastAsia="仿宋_GB2312"/>
                <w:snapToGrid w:val="0"/>
                <w:color w:val="auto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lang w:eastAsia="zh-CN"/>
              </w:rPr>
              <w:t>主要德才表现</w:t>
            </w:r>
          </w:p>
        </w:tc>
        <w:tc>
          <w:tcPr>
            <w:tcW w:w="8028" w:type="dxa"/>
            <w:gridSpan w:val="8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个人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社会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关系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姓名</w:t>
            </w: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工作单位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政治面貌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78" w:lineRule="exac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3631" w:type="dxa"/>
            <w:gridSpan w:val="3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4"/>
              <w:jc w:val="center"/>
              <w:textAlignment w:val="baseline"/>
              <w:rPr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0"/>
              <w:jc w:val="center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本人承诺</w:t>
            </w:r>
          </w:p>
        </w:tc>
        <w:tc>
          <w:tcPr>
            <w:tcW w:w="8028" w:type="dxa"/>
            <w:gridSpan w:val="8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 xml:space="preserve">                                  报名人（签名）：</w:t>
            </w:r>
          </w:p>
          <w:p>
            <w:pPr>
              <w:pStyle w:val="4"/>
              <w:adjustRightInd w:val="0"/>
              <w:snapToGrid w:val="0"/>
              <w:spacing w:line="578" w:lineRule="exact"/>
              <w:ind w:right="23" w:firstLine="480" w:firstLineChars="200"/>
              <w:jc w:val="both"/>
              <w:textAlignment w:val="baseline"/>
              <w:rPr>
                <w:snapToGrid w:val="0"/>
                <w:color w:val="auto"/>
              </w:rPr>
            </w:pPr>
            <w:r>
              <w:rPr>
                <w:snapToGrid w:val="0"/>
                <w:color w:val="auto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印数"/>
    <w:basedOn w:val="1"/>
    <w:qFormat/>
    <w:uiPriority w:val="0"/>
    <w:pPr>
      <w:ind w:right="454"/>
      <w:jc w:val="right"/>
    </w:pPr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浮、熙</cp:lastModifiedBy>
  <dcterms:modified xsi:type="dcterms:W3CDTF">2021-06-21T09:44:54Z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1D40E02E3CD24B1EAEAA449507FF33DE</vt:lpwstr>
  </property>
</Properties>
</file>