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雅安蜀天新城开发建设有限责任公司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公开招聘报名信息登记表</w:t>
      </w:r>
    </w:p>
    <w:tbl>
      <w:tblPr>
        <w:tblStyle w:val="3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81"/>
        <w:gridCol w:w="639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报考职位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　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C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如：XX学院XX专业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母亲：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父亲：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配偶：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子女：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教育阶段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：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月毕业于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XX学院XX专业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开始时间为毕业后第二个月，不能留空白时间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XX年5月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XX年XX月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至今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１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.学历证明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２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.工作经历证明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３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.资质、职称等证明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本人承诺：以上所填内容真实。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575" w:firstLine="5490" w:firstLineChars="305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89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           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注：请各考生务必详细填写个人学历、专业、工作经历、职称（执业证书）等信息，因个人填写模糊等原因导致而未通过资格审核的，由应聘者本人承担责任。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雅安蜀天新城置业有限公司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公开招聘报名信息登记表</w:t>
      </w:r>
    </w:p>
    <w:tbl>
      <w:tblPr>
        <w:tblStyle w:val="3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81"/>
        <w:gridCol w:w="639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报考职位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　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C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如：XX学院XX专业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母亲：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父亲：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配偶：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子女：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教育阶段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：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月毕业于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XX学院XX专业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开始时间为毕业后第二个月，不能留空白时间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XX年5月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XX年XX月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至今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１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.学历证明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２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.工作经历证明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３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.资质、职称等证明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本人承诺：以上所填内容真实。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575" w:firstLine="5490" w:firstLineChars="305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89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           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注：请各考生务必详细填写个人学历、专业、工作经历、职称（执业证书）等信息，因个人填写模糊等原因导致而未通过资格审核的，由应聘者本人承担责任。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雅安新奥体育发展有限公司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</w:t>
      </w:r>
      <w:r>
        <w:rPr>
          <w:rFonts w:hint="default" w:ascii="黑体" w:hAnsi="黑体" w:eastAsia="黑体" w:cs="黑体"/>
          <w:sz w:val="44"/>
          <w:szCs w:val="44"/>
          <w:lang w:eastAsia="zh-CN"/>
        </w:rPr>
        <w:t>招聘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报名信息登记表</w:t>
      </w:r>
    </w:p>
    <w:tbl>
      <w:tblPr>
        <w:tblStyle w:val="3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81"/>
        <w:gridCol w:w="639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报考职位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　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C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如：XX学院XX专业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母亲：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父亲：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配偶：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子女：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教育阶段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：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月毕业于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XX学院XX专业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开始时间为毕业后第二个月，不能留空白时间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XX年5月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XX年XX月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至今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１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.学历证明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２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.工作经历证明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３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.资质、职称等证明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本人承诺：以上所填内容真实。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575" w:firstLine="5490" w:firstLineChars="305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89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           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注：请各考生务必详细填写个人学历、专业、工作经历、职称（执业证书）等信息，因个人填写模糊等原因导致而未通过资格审核的，由应聘者本人承担责任。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A057D"/>
    <w:rsid w:val="207A057D"/>
    <w:rsid w:val="35A70FAD"/>
    <w:rsid w:val="4D630F00"/>
    <w:rsid w:val="77D5434A"/>
    <w:rsid w:val="B8FBE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1031</Words>
  <Characters>1112</Characters>
  <Lines>0</Lines>
  <Paragraphs>0</Paragraphs>
  <TotalTime>1</TotalTime>
  <ScaleCrop>false</ScaleCrop>
  <LinksUpToDate>false</LinksUpToDate>
  <CharactersWithSpaces>1325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2021-03-30T16:27:00Z</dcterms:created>
  <dc:creator>木木娇酱</dc:creator>
  <cp:lastModifiedBy>adora.lee</cp:lastModifiedBy>
  <cp:lastPrinted>2021-07-28T10:14:00Z</cp:lastPrinted>
  <dcterms:modified xsi:type="dcterms:W3CDTF">2022-04-01T08:46:51Z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0D198BAD65A440FABCE7CA00E82DBE5B</vt:lpwstr>
  </property>
</Properties>
</file>