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pPr>
      <w:r>
        <w:rPr>
          <w:rFonts w:hint="eastAsia" w:ascii="黑体" w:hAnsi="黑体" w:eastAsia="黑体"/>
          <w:sz w:val="32"/>
          <w:szCs w:val="32"/>
        </w:rPr>
        <w:t>附件2</w:t>
      </w:r>
    </w:p>
    <w:p>
      <w:pPr>
        <w:pStyle w:val="3"/>
        <w:spacing w:afterLines="100" w:afterAutospacing="0" w:line="500" w:lineRule="exact"/>
        <w:ind w:left="1300" w:hanging="880"/>
        <w:jc w:val="center"/>
        <w:rPr>
          <w:rFonts w:ascii="方正小标宋简体" w:eastAsia="方正小标宋简体"/>
          <w:sz w:val="44"/>
          <w:szCs w:val="44"/>
        </w:rPr>
      </w:pPr>
      <w:r>
        <w:rPr>
          <w:rFonts w:hint="eastAsia" w:ascii="方正小标宋简体" w:eastAsia="方正小标宋简体"/>
          <w:sz w:val="44"/>
          <w:szCs w:val="44"/>
        </w:rPr>
        <w:t>县属国有企业人员招聘岗位情况一览表</w:t>
      </w:r>
    </w:p>
    <w:tbl>
      <w:tblPr>
        <w:tblStyle w:val="4"/>
        <w:tblW w:w="13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7"/>
        <w:gridCol w:w="795"/>
        <w:gridCol w:w="712"/>
        <w:gridCol w:w="780"/>
        <w:gridCol w:w="4323"/>
        <w:gridCol w:w="4675"/>
        <w:gridCol w:w="780"/>
        <w:gridCol w:w="62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tblHeader/>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序号</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招聘</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单位</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岗位</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名称</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工作</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部门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岗位主要工作描述</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岗位要求</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年龄</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要求</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需求名额</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8"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四川苍溪国有投资（集团）有限公司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textAlignment w:val="center"/>
              <w:rPr>
                <w:rFonts w:asciiTheme="minorEastAsia" w:hAnsiTheme="minorEastAsia" w:eastAsiaTheme="minorEastAsia"/>
              </w:rPr>
            </w:pPr>
            <w:r>
              <w:rPr>
                <w:rFonts w:hint="eastAsia" w:asciiTheme="minorEastAsia" w:hAnsiTheme="minorEastAsia" w:eastAsiaTheme="minorEastAsia"/>
              </w:rPr>
              <w:t>文秘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党政</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综合部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1.负责公司公文拟定和起草、审核公司的各类文书资料（包括工作计划、调研文章或有关方案、往来函件、通知、报告、请示、会议纪要、工作总结、汇报材料等）；</w:t>
            </w:r>
          </w:p>
          <w:p>
            <w:pPr>
              <w:spacing w:line="220" w:lineRule="exact"/>
              <w:rPr>
                <w:rFonts w:asciiTheme="minorEastAsia" w:hAnsiTheme="minorEastAsia" w:eastAsiaTheme="minorEastAsia"/>
              </w:rPr>
            </w:pPr>
            <w:r>
              <w:rPr>
                <w:rFonts w:hint="eastAsia" w:asciiTheme="minorEastAsia" w:hAnsiTheme="minorEastAsia" w:eastAsiaTheme="minorEastAsia"/>
              </w:rPr>
              <w:t>2.负责来文、来电处理工作；</w:t>
            </w:r>
          </w:p>
          <w:p>
            <w:pPr>
              <w:spacing w:line="220" w:lineRule="exact"/>
              <w:rPr>
                <w:rFonts w:asciiTheme="minorEastAsia" w:hAnsiTheme="minorEastAsia" w:eastAsiaTheme="minorEastAsia"/>
              </w:rPr>
            </w:pPr>
            <w:r>
              <w:rPr>
                <w:rFonts w:hint="eastAsia" w:asciiTheme="minorEastAsia" w:hAnsiTheme="minorEastAsia" w:eastAsiaTheme="minorEastAsia"/>
              </w:rPr>
              <w:t>3.起草、修订公司的各项规章制度；</w:t>
            </w:r>
          </w:p>
          <w:p>
            <w:pPr>
              <w:spacing w:line="220" w:lineRule="exact"/>
              <w:rPr>
                <w:rFonts w:asciiTheme="minorEastAsia" w:hAnsiTheme="minorEastAsia" w:eastAsiaTheme="minorEastAsia"/>
              </w:rPr>
            </w:pPr>
            <w:r>
              <w:rPr>
                <w:rFonts w:hint="eastAsia" w:asciiTheme="minorEastAsia" w:hAnsiTheme="minorEastAsia" w:eastAsiaTheme="minorEastAsia"/>
              </w:rPr>
              <w:t>4.负责公司对外信息宣传工作；</w:t>
            </w:r>
          </w:p>
          <w:p>
            <w:pPr>
              <w:spacing w:line="220" w:lineRule="exact"/>
              <w:rPr>
                <w:rFonts w:asciiTheme="minorEastAsia" w:hAnsiTheme="minorEastAsia" w:eastAsiaTheme="minorEastAsia"/>
              </w:rPr>
            </w:pPr>
            <w:r>
              <w:rPr>
                <w:rFonts w:hint="eastAsia" w:asciiTheme="minorEastAsia" w:hAnsiTheme="minorEastAsia" w:eastAsiaTheme="minorEastAsia"/>
              </w:rPr>
              <w:t>5.负责公司内刊的组稿、编辑、校对、印制工作；</w:t>
            </w:r>
          </w:p>
          <w:p>
            <w:pPr>
              <w:spacing w:line="220" w:lineRule="exact"/>
              <w:rPr>
                <w:rFonts w:asciiTheme="minorEastAsia" w:hAnsiTheme="minorEastAsia" w:eastAsiaTheme="minorEastAsia"/>
              </w:rPr>
            </w:pPr>
            <w:r>
              <w:rPr>
                <w:rFonts w:hint="eastAsia" w:asciiTheme="minorEastAsia" w:hAnsiTheme="minorEastAsia" w:eastAsiaTheme="minorEastAsia"/>
              </w:rPr>
              <w:t>6.负责公司“三重一大”会议和各项工作会议的签到、记录、纪要和会场服务。</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1.全日制大学本科及以上学历；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2.热爱文字工作，无工作经验者需具备相关文字编纂工作经历（如投稿、发表个人作品等），具有文秘或办公室工作经验者优先；</w:t>
            </w:r>
          </w:p>
          <w:p>
            <w:pPr>
              <w:spacing w:line="220" w:lineRule="exact"/>
              <w:rPr>
                <w:rFonts w:asciiTheme="minorEastAsia" w:hAnsiTheme="minorEastAsia" w:eastAsiaTheme="minorEastAsia"/>
              </w:rPr>
            </w:pPr>
            <w:r>
              <w:rPr>
                <w:rFonts w:hint="eastAsia" w:asciiTheme="minorEastAsia" w:hAnsiTheme="minorEastAsia" w:eastAsiaTheme="minorEastAsia"/>
              </w:rPr>
              <w:t>3.具有基本的公文写作知识和能力以及一定的组织协调及沟通能力；</w:t>
            </w:r>
          </w:p>
          <w:p>
            <w:pPr>
              <w:spacing w:line="220" w:lineRule="exact"/>
              <w:rPr>
                <w:rFonts w:asciiTheme="minorEastAsia" w:hAnsiTheme="minorEastAsia" w:eastAsiaTheme="minorEastAsia"/>
              </w:rPr>
            </w:pPr>
            <w:r>
              <w:rPr>
                <w:rFonts w:hint="eastAsia" w:asciiTheme="minorEastAsia" w:hAnsiTheme="minorEastAsia" w:eastAsiaTheme="minorEastAsia"/>
              </w:rPr>
              <w:t>4.具备熟练使用Office办公软件进行文字编纂和加工的能力；</w:t>
            </w:r>
          </w:p>
          <w:p>
            <w:pPr>
              <w:spacing w:line="220" w:lineRule="exact"/>
              <w:rPr>
                <w:rFonts w:asciiTheme="minorEastAsia" w:hAnsiTheme="minorEastAsia" w:eastAsiaTheme="minorEastAsia"/>
                <w:kern w:val="0"/>
              </w:rPr>
            </w:pPr>
            <w:r>
              <w:rPr>
                <w:rFonts w:hint="eastAsia" w:asciiTheme="minorEastAsia" w:hAnsiTheme="minorEastAsia" w:eastAsiaTheme="minorEastAsia"/>
              </w:rPr>
              <w:t>5.具有较强学习能力，服务意识强，办事稳重，作风扎实，服从工作安排、身体健康，能够承受较为繁重的工作任务。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会计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财务</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资金部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1.审核公司各项支出单据，完成公司全面会计核算；</w:t>
            </w:r>
          </w:p>
          <w:p>
            <w:pPr>
              <w:spacing w:line="220" w:lineRule="exact"/>
              <w:rPr>
                <w:rFonts w:asciiTheme="minorEastAsia" w:hAnsiTheme="minorEastAsia" w:eastAsiaTheme="minorEastAsia"/>
              </w:rPr>
            </w:pPr>
            <w:r>
              <w:rPr>
                <w:rFonts w:hint="eastAsia" w:asciiTheme="minorEastAsia" w:hAnsiTheme="minorEastAsia" w:eastAsiaTheme="minorEastAsia"/>
              </w:rPr>
              <w:t>2.按要求及时编制并报送月、季、年度财务报告；</w:t>
            </w:r>
          </w:p>
          <w:p>
            <w:pPr>
              <w:spacing w:line="220" w:lineRule="exact"/>
              <w:rPr>
                <w:rFonts w:asciiTheme="minorEastAsia" w:hAnsiTheme="minorEastAsia" w:eastAsiaTheme="minorEastAsia"/>
              </w:rPr>
            </w:pPr>
            <w:r>
              <w:rPr>
                <w:rFonts w:hint="eastAsia" w:asciiTheme="minorEastAsia" w:hAnsiTheme="minorEastAsia" w:eastAsiaTheme="minorEastAsia"/>
              </w:rPr>
              <w:t>3.负责开具发票，在申报期内按规定及时申报纳税；</w:t>
            </w:r>
          </w:p>
          <w:p>
            <w:pPr>
              <w:spacing w:line="220" w:lineRule="exact"/>
              <w:rPr>
                <w:rFonts w:asciiTheme="minorEastAsia" w:hAnsiTheme="minorEastAsia" w:eastAsiaTheme="minorEastAsia"/>
              </w:rPr>
            </w:pPr>
            <w:r>
              <w:rPr>
                <w:rFonts w:hint="eastAsia" w:asciiTheme="minorEastAsia" w:hAnsiTheme="minorEastAsia" w:eastAsiaTheme="minorEastAsia"/>
              </w:rPr>
              <w:t>4.负责会计资料整理、装订和会计档案的保管工作。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1.本科及以上学历，会计、财务管理、审计等相关专业；</w:t>
            </w:r>
          </w:p>
          <w:p>
            <w:pPr>
              <w:spacing w:line="220" w:lineRule="exact"/>
              <w:rPr>
                <w:rFonts w:asciiTheme="minorEastAsia" w:hAnsiTheme="minorEastAsia" w:eastAsiaTheme="minorEastAsia"/>
              </w:rPr>
            </w:pPr>
            <w:r>
              <w:rPr>
                <w:rFonts w:hint="eastAsia" w:asciiTheme="minorEastAsia" w:hAnsiTheme="minorEastAsia" w:eastAsiaTheme="minorEastAsia"/>
              </w:rPr>
              <w:t>2.能熟练处理日常财务会计业务，熟练掌握财务软件及办公软件；了解一定的财税法规知识，熟悉公司申报纳税的流程；</w:t>
            </w:r>
          </w:p>
          <w:p>
            <w:pPr>
              <w:spacing w:line="220" w:lineRule="exact"/>
              <w:rPr>
                <w:rFonts w:asciiTheme="minorEastAsia" w:hAnsiTheme="minorEastAsia" w:eastAsiaTheme="minorEastAsia"/>
              </w:rPr>
            </w:pPr>
            <w:r>
              <w:rPr>
                <w:rFonts w:hint="eastAsia" w:asciiTheme="minorEastAsia" w:hAnsiTheme="minorEastAsia" w:eastAsiaTheme="minorEastAsia"/>
              </w:rPr>
              <w:t>3.具有3年及以上相关工作经验；</w:t>
            </w:r>
          </w:p>
          <w:p>
            <w:pPr>
              <w:spacing w:line="220" w:lineRule="exact"/>
              <w:rPr>
                <w:rFonts w:asciiTheme="minorEastAsia" w:hAnsiTheme="minorEastAsia" w:eastAsiaTheme="minorEastAsia"/>
              </w:rPr>
            </w:pPr>
            <w:r>
              <w:rPr>
                <w:rFonts w:hint="eastAsia" w:asciiTheme="minorEastAsia" w:hAnsiTheme="minorEastAsia" w:eastAsiaTheme="minorEastAsia"/>
              </w:rPr>
              <w:t>4.具有初级及以上会计专业技术职称。</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8"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工程</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造价员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县城投建工</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负责公司造价合同管理、工程项目成本控制、预结算、内审等相关工作。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1.全日制大专及以上学历，工程造价专业；</w:t>
            </w:r>
          </w:p>
          <w:p>
            <w:pPr>
              <w:spacing w:line="220" w:lineRule="exact"/>
              <w:rPr>
                <w:rFonts w:asciiTheme="minorEastAsia" w:hAnsiTheme="minorEastAsia" w:eastAsiaTheme="minorEastAsia"/>
              </w:rPr>
            </w:pPr>
            <w:r>
              <w:rPr>
                <w:rFonts w:hint="eastAsia" w:asciiTheme="minorEastAsia" w:hAnsiTheme="minorEastAsia" w:eastAsiaTheme="minorEastAsia"/>
              </w:rPr>
              <w:t>2.具有二级造价师及以上执业资格；同时具有多专业建造师执业资格和工程师专业技术职称，熟悉招投标、工程合同、项目管理全过程流程的优先；</w:t>
            </w:r>
          </w:p>
          <w:p>
            <w:pPr>
              <w:spacing w:line="220" w:lineRule="exact"/>
              <w:rPr>
                <w:rFonts w:asciiTheme="minorEastAsia" w:hAnsiTheme="minorEastAsia" w:eastAsiaTheme="minorEastAsia"/>
              </w:rPr>
            </w:pPr>
            <w:r>
              <w:rPr>
                <w:rFonts w:hint="eastAsia" w:asciiTheme="minorEastAsia" w:hAnsiTheme="minorEastAsia" w:eastAsiaTheme="minorEastAsia"/>
              </w:rPr>
              <w:t>3.具有3年以上相关工作经验（需提供相关公司证明文件或任命文件）；</w:t>
            </w:r>
          </w:p>
          <w:p>
            <w:pPr>
              <w:spacing w:line="220" w:lineRule="exact"/>
              <w:rPr>
                <w:rFonts w:asciiTheme="minorEastAsia" w:hAnsiTheme="minorEastAsia" w:eastAsiaTheme="minorEastAsia"/>
              </w:rPr>
            </w:pPr>
            <w:r>
              <w:rPr>
                <w:rFonts w:hint="eastAsia" w:asciiTheme="minorEastAsia" w:hAnsiTheme="minorEastAsia" w:eastAsiaTheme="minorEastAsia"/>
              </w:rPr>
              <w:t>4.能熟练使用广联达或斯维尔（土建、安装）算量软件、清单计价软件；</w:t>
            </w:r>
          </w:p>
          <w:p>
            <w:pPr>
              <w:spacing w:line="220" w:lineRule="exact"/>
              <w:rPr>
                <w:rFonts w:asciiTheme="minorEastAsia" w:hAnsiTheme="minorEastAsia" w:eastAsiaTheme="minorEastAsia"/>
              </w:rPr>
            </w:pPr>
            <w:r>
              <w:rPr>
                <w:rFonts w:hint="eastAsia" w:asciiTheme="minorEastAsia" w:hAnsiTheme="minorEastAsia" w:eastAsiaTheme="minorEastAsia"/>
              </w:rPr>
              <w:t>5.熟悉工程造价相关专业知识。</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属苍溪县城乡建设投资有限公司全资子公司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0"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文员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县城投碳汇</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1.负责公司办公区域日常管理；</w:t>
            </w:r>
          </w:p>
          <w:p>
            <w:pPr>
              <w:spacing w:line="220" w:lineRule="exact"/>
              <w:rPr>
                <w:rFonts w:asciiTheme="minorEastAsia" w:hAnsiTheme="minorEastAsia" w:eastAsiaTheme="minorEastAsia"/>
              </w:rPr>
            </w:pPr>
            <w:r>
              <w:rPr>
                <w:rFonts w:hint="eastAsia" w:asciiTheme="minorEastAsia" w:hAnsiTheme="minorEastAsia" w:eastAsiaTheme="minorEastAsia"/>
              </w:rPr>
              <w:t>2.负责公司各项制度及重要工作信息的收集、汇总、上报，各类文件的归档和管理；</w:t>
            </w:r>
          </w:p>
          <w:p>
            <w:pPr>
              <w:spacing w:line="220" w:lineRule="exact"/>
              <w:rPr>
                <w:rFonts w:asciiTheme="minorEastAsia" w:hAnsiTheme="minorEastAsia" w:eastAsiaTheme="minorEastAsia"/>
              </w:rPr>
            </w:pPr>
            <w:r>
              <w:rPr>
                <w:rFonts w:hint="eastAsia" w:asciiTheme="minorEastAsia" w:hAnsiTheme="minorEastAsia" w:eastAsiaTheme="minorEastAsia"/>
              </w:rPr>
              <w:t>3.负责公司各类会议、重要活动的组织筹备，编写《会议纪要》；</w:t>
            </w:r>
          </w:p>
          <w:p>
            <w:pPr>
              <w:spacing w:line="220" w:lineRule="exact"/>
              <w:rPr>
                <w:rFonts w:asciiTheme="minorEastAsia" w:hAnsiTheme="minorEastAsia" w:eastAsiaTheme="minorEastAsia"/>
              </w:rPr>
            </w:pPr>
            <w:r>
              <w:rPr>
                <w:rFonts w:hint="eastAsia" w:asciiTheme="minorEastAsia" w:hAnsiTheme="minorEastAsia" w:eastAsiaTheme="minorEastAsia"/>
              </w:rPr>
              <w:t>4.负责公司与总公司、上级主管部门和相关单位的公文联络、文电收发、文电处理、公文核稿和印章管理；</w:t>
            </w:r>
          </w:p>
          <w:p>
            <w:pPr>
              <w:spacing w:line="220" w:lineRule="exact"/>
              <w:rPr>
                <w:rFonts w:asciiTheme="minorEastAsia" w:hAnsiTheme="minorEastAsia" w:eastAsiaTheme="minorEastAsia"/>
              </w:rPr>
            </w:pPr>
            <w:r>
              <w:rPr>
                <w:rFonts w:hint="eastAsia" w:asciiTheme="minorEastAsia" w:hAnsiTheme="minorEastAsia" w:eastAsiaTheme="minorEastAsia"/>
              </w:rPr>
              <w:t>5.负责单位人事劳资综合统计及人事信息、档案管理，按规定上报各类人事劳资统计报表；</w:t>
            </w:r>
          </w:p>
          <w:p>
            <w:pPr>
              <w:spacing w:line="220" w:lineRule="exact"/>
              <w:rPr>
                <w:rFonts w:asciiTheme="minorEastAsia" w:hAnsiTheme="minorEastAsia" w:eastAsiaTheme="minorEastAsia"/>
              </w:rPr>
            </w:pPr>
            <w:r>
              <w:rPr>
                <w:rFonts w:hint="eastAsia" w:asciiTheme="minorEastAsia" w:hAnsiTheme="minorEastAsia" w:eastAsiaTheme="minorEastAsia"/>
              </w:rPr>
              <w:t>6.建立健全管理机制，统筹安排公司人员管理工作，督促落实相关工作要求及人员工作履职情况，协调处理各项事务；</w:t>
            </w:r>
          </w:p>
          <w:p>
            <w:pPr>
              <w:spacing w:line="220" w:lineRule="exact"/>
              <w:rPr>
                <w:rFonts w:asciiTheme="minorEastAsia" w:hAnsiTheme="minorEastAsia" w:eastAsiaTheme="minorEastAsia"/>
              </w:rPr>
            </w:pPr>
            <w:r>
              <w:rPr>
                <w:rFonts w:hint="eastAsia" w:asciiTheme="minorEastAsia" w:hAnsiTheme="minorEastAsia" w:eastAsiaTheme="minorEastAsia"/>
              </w:rPr>
              <w:t>7.协助上级完成交办的相关工作任务。</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2.汉语言文学、公共管理类相关专业；</w:t>
            </w:r>
          </w:p>
          <w:p>
            <w:pPr>
              <w:spacing w:line="220" w:lineRule="exact"/>
              <w:rPr>
                <w:rFonts w:asciiTheme="minorEastAsia" w:hAnsiTheme="minorEastAsia" w:eastAsiaTheme="minorEastAsia"/>
              </w:rPr>
            </w:pPr>
            <w:r>
              <w:rPr>
                <w:rFonts w:hint="eastAsia" w:asciiTheme="minorEastAsia" w:hAnsiTheme="minorEastAsia" w:eastAsiaTheme="minorEastAsia"/>
              </w:rPr>
              <w:t>3.具有3年以上相关工作经验；</w:t>
            </w:r>
          </w:p>
          <w:p>
            <w:pPr>
              <w:spacing w:line="220" w:lineRule="exact"/>
              <w:rPr>
                <w:rFonts w:asciiTheme="minorEastAsia" w:hAnsiTheme="minorEastAsia" w:eastAsiaTheme="minorEastAsia"/>
              </w:rPr>
            </w:pPr>
            <w:r>
              <w:rPr>
                <w:rFonts w:hint="eastAsia" w:asciiTheme="minorEastAsia" w:hAnsiTheme="minorEastAsia" w:eastAsiaTheme="minorEastAsia"/>
              </w:rPr>
              <w:t>4.熟悉办公Office系列软件操作。</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属苍溪县城乡建设投资有限公司全资子公司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0"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5</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项目</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管理员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县城投碳汇</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1.按分配的管理项目，抓好所负责项目的谋划、包装、实施和日常管理工作；</w:t>
            </w:r>
          </w:p>
          <w:p>
            <w:pPr>
              <w:spacing w:line="220" w:lineRule="exact"/>
              <w:rPr>
                <w:rFonts w:asciiTheme="minorEastAsia" w:hAnsiTheme="minorEastAsia" w:eastAsiaTheme="minorEastAsia"/>
              </w:rPr>
            </w:pPr>
            <w:r>
              <w:rPr>
                <w:rFonts w:hint="eastAsia" w:asciiTheme="minorEastAsia" w:hAnsiTheme="minorEastAsia" w:eastAsiaTheme="minorEastAsia"/>
              </w:rPr>
              <w:t>2.负责项目全过程的持续跟踪管理，做好项目资料收集、档案管理工作；</w:t>
            </w:r>
          </w:p>
          <w:p>
            <w:pPr>
              <w:spacing w:line="220" w:lineRule="exact"/>
              <w:rPr>
                <w:rFonts w:asciiTheme="minorEastAsia" w:hAnsiTheme="minorEastAsia" w:eastAsiaTheme="minorEastAsia"/>
              </w:rPr>
            </w:pPr>
            <w:r>
              <w:rPr>
                <w:rFonts w:hint="eastAsia" w:asciiTheme="minorEastAsia" w:hAnsiTheme="minorEastAsia" w:eastAsiaTheme="minorEastAsia"/>
              </w:rPr>
              <w:t>3.负责做好项目沟通对接工作；负责按期形成项目实施工作报告；</w:t>
            </w:r>
          </w:p>
          <w:p>
            <w:pPr>
              <w:spacing w:line="220" w:lineRule="exact"/>
              <w:rPr>
                <w:rFonts w:asciiTheme="minorEastAsia" w:hAnsiTheme="minorEastAsia" w:eastAsiaTheme="minorEastAsia"/>
              </w:rPr>
            </w:pPr>
            <w:r>
              <w:rPr>
                <w:rFonts w:hint="eastAsia" w:asciiTheme="minorEastAsia" w:hAnsiTheme="minorEastAsia" w:eastAsiaTheme="minorEastAsia"/>
              </w:rPr>
              <w:t>4.负责项目实施的资金、人员监管工作，有效控制项目成本；</w:t>
            </w:r>
          </w:p>
          <w:p>
            <w:pPr>
              <w:spacing w:line="220" w:lineRule="exact"/>
              <w:rPr>
                <w:rFonts w:asciiTheme="minorEastAsia" w:hAnsiTheme="minorEastAsia" w:eastAsiaTheme="minorEastAsia"/>
              </w:rPr>
            </w:pPr>
            <w:r>
              <w:rPr>
                <w:rFonts w:hint="eastAsia" w:asciiTheme="minorEastAsia" w:hAnsiTheme="minorEastAsia" w:eastAsiaTheme="minorEastAsia"/>
              </w:rPr>
              <w:t>5.负责外部专家组的对接、日常管理工作；</w:t>
            </w:r>
          </w:p>
          <w:p>
            <w:pPr>
              <w:spacing w:line="220" w:lineRule="exact"/>
              <w:rPr>
                <w:rFonts w:asciiTheme="minorEastAsia" w:hAnsiTheme="minorEastAsia" w:eastAsiaTheme="minorEastAsia"/>
              </w:rPr>
            </w:pPr>
            <w:r>
              <w:rPr>
                <w:rFonts w:hint="eastAsia" w:asciiTheme="minorEastAsia" w:hAnsiTheme="minorEastAsia" w:eastAsiaTheme="minorEastAsia"/>
              </w:rPr>
              <w:t>6.负责项目技术管理工作，建立健全各项技术管理规章制度；</w:t>
            </w:r>
          </w:p>
          <w:p>
            <w:pPr>
              <w:spacing w:line="220" w:lineRule="exact"/>
              <w:rPr>
                <w:rFonts w:asciiTheme="minorEastAsia" w:hAnsiTheme="minorEastAsia" w:eastAsiaTheme="minorEastAsia"/>
              </w:rPr>
            </w:pPr>
            <w:r>
              <w:rPr>
                <w:rFonts w:hint="eastAsia" w:asciiTheme="minorEastAsia" w:hAnsiTheme="minorEastAsia" w:eastAsiaTheme="minorEastAsia"/>
              </w:rPr>
              <w:t>7.负责按年编制项目拓展计划并实施；</w:t>
            </w:r>
          </w:p>
          <w:p>
            <w:pPr>
              <w:spacing w:line="220" w:lineRule="exact"/>
              <w:rPr>
                <w:rFonts w:asciiTheme="minorEastAsia" w:hAnsiTheme="minorEastAsia" w:eastAsiaTheme="minorEastAsia"/>
              </w:rPr>
            </w:pPr>
            <w:r>
              <w:rPr>
                <w:rFonts w:hint="eastAsia" w:asciiTheme="minorEastAsia" w:hAnsiTheme="minorEastAsia" w:eastAsiaTheme="minorEastAsia"/>
              </w:rPr>
              <w:t>8.协助上级完成交办的相关工作任务。</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2.具备较好的文字编辑水平，能高效编制项目开发方案等文件；</w:t>
            </w:r>
          </w:p>
          <w:p>
            <w:pPr>
              <w:spacing w:line="220" w:lineRule="exact"/>
              <w:rPr>
                <w:rFonts w:asciiTheme="minorEastAsia" w:hAnsiTheme="minorEastAsia" w:eastAsiaTheme="minorEastAsia"/>
              </w:rPr>
            </w:pPr>
            <w:r>
              <w:rPr>
                <w:rFonts w:hint="eastAsia" w:asciiTheme="minorEastAsia" w:hAnsiTheme="minorEastAsia" w:eastAsiaTheme="minorEastAsia"/>
              </w:rPr>
              <w:t>3.熟练运用各类办公软件；</w:t>
            </w:r>
          </w:p>
          <w:p>
            <w:pPr>
              <w:spacing w:line="220" w:lineRule="exact"/>
              <w:rPr>
                <w:rFonts w:asciiTheme="minorEastAsia" w:hAnsiTheme="minorEastAsia" w:eastAsiaTheme="minorEastAsia"/>
              </w:rPr>
            </w:pPr>
            <w:r>
              <w:rPr>
                <w:rFonts w:hint="eastAsia" w:asciiTheme="minorEastAsia" w:hAnsiTheme="minorEastAsia" w:eastAsiaTheme="minorEastAsia"/>
              </w:rPr>
              <w:t>4.熟悉碳汇、节能减排等生态环保领域项目开发程序，能接受高强度工作和出差；</w:t>
            </w:r>
          </w:p>
          <w:p>
            <w:pPr>
              <w:spacing w:line="220" w:lineRule="exact"/>
              <w:rPr>
                <w:rFonts w:asciiTheme="minorEastAsia" w:hAnsiTheme="minorEastAsia" w:eastAsiaTheme="minorEastAsia"/>
              </w:rPr>
            </w:pPr>
            <w:r>
              <w:rPr>
                <w:rFonts w:hint="eastAsia" w:asciiTheme="minorEastAsia" w:hAnsiTheme="minorEastAsia" w:eastAsiaTheme="minorEastAsia"/>
              </w:rPr>
              <w:t>5.具有较强的沟通协调能力。</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属苍溪县城乡建设投资有限公司全资子公司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6</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物业</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管理员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县城投</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物业</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1.负责公司物业管理项目的实施及日常管理；</w:t>
            </w:r>
          </w:p>
          <w:p>
            <w:pPr>
              <w:spacing w:line="220" w:lineRule="exact"/>
              <w:rPr>
                <w:rFonts w:asciiTheme="minorEastAsia" w:hAnsiTheme="minorEastAsia" w:eastAsiaTheme="minorEastAsia"/>
              </w:rPr>
            </w:pPr>
            <w:r>
              <w:rPr>
                <w:rFonts w:hint="eastAsia" w:asciiTheme="minorEastAsia" w:hAnsiTheme="minorEastAsia" w:eastAsiaTheme="minorEastAsia"/>
              </w:rPr>
              <w:t>2.做好公司物业管理项目业务前期承接准备、日常管理服务、费用收取、资料收集整理、安全维稳、组织协调等工作；</w:t>
            </w:r>
          </w:p>
          <w:p>
            <w:pPr>
              <w:spacing w:line="220" w:lineRule="exact"/>
              <w:rPr>
                <w:rFonts w:asciiTheme="minorEastAsia" w:hAnsiTheme="minorEastAsia" w:eastAsiaTheme="minorEastAsia"/>
              </w:rPr>
            </w:pPr>
            <w:r>
              <w:rPr>
                <w:rFonts w:hint="eastAsia" w:asciiTheme="minorEastAsia" w:hAnsiTheme="minorEastAsia" w:eastAsiaTheme="minorEastAsia"/>
              </w:rPr>
              <w:t>3.紧盯市场，加强业务拓展增量，确保公司物业项目年度目标任务的完成；</w:t>
            </w:r>
          </w:p>
          <w:p>
            <w:pPr>
              <w:spacing w:line="220" w:lineRule="exact"/>
              <w:rPr>
                <w:rFonts w:asciiTheme="minorEastAsia" w:hAnsiTheme="minorEastAsia" w:eastAsiaTheme="minorEastAsia"/>
              </w:rPr>
            </w:pPr>
            <w:r>
              <w:rPr>
                <w:rFonts w:hint="eastAsia" w:asciiTheme="minorEastAsia" w:hAnsiTheme="minorEastAsia" w:eastAsiaTheme="minorEastAsia"/>
              </w:rPr>
              <w:t>4.完成其他交办工作任务。</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2.从事物业管理、家政服务、商业管理、营销策划等相关工作2年以上，有良好的职业道德声誉；</w:t>
            </w:r>
          </w:p>
          <w:p>
            <w:pPr>
              <w:spacing w:line="220" w:lineRule="exact"/>
              <w:rPr>
                <w:rFonts w:asciiTheme="minorEastAsia" w:hAnsiTheme="minorEastAsia" w:eastAsiaTheme="minorEastAsia"/>
              </w:rPr>
            </w:pPr>
            <w:r>
              <w:rPr>
                <w:rFonts w:hint="eastAsia" w:asciiTheme="minorEastAsia" w:hAnsiTheme="minorEastAsia" w:eastAsiaTheme="minorEastAsia"/>
              </w:rPr>
              <w:t>3.熟悉物业管理相关法律法规、政策；</w:t>
            </w:r>
          </w:p>
          <w:p>
            <w:pPr>
              <w:spacing w:line="220" w:lineRule="exact"/>
              <w:rPr>
                <w:rFonts w:asciiTheme="minorEastAsia" w:hAnsiTheme="minorEastAsia" w:eastAsiaTheme="minorEastAsia"/>
              </w:rPr>
            </w:pPr>
            <w:r>
              <w:rPr>
                <w:rFonts w:hint="eastAsia" w:asciiTheme="minorEastAsia" w:hAnsiTheme="minorEastAsia" w:eastAsiaTheme="minorEastAsia"/>
              </w:rPr>
              <w:t>4.身体健康，具有较强的责任心和团队精神。</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40岁（含）以下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属苍溪县城乡建设投资有限公司全资子公司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1"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7</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苍溪县城乡建设投资有限公司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项目</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管理员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县城投</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智城公司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1.负责公司大数据服务平台、停车APP、小程序、大数据平台接口、中间件等产品的方案设计研发及平台运维等工作；</w:t>
            </w:r>
          </w:p>
          <w:p>
            <w:pPr>
              <w:spacing w:line="220" w:lineRule="exact"/>
              <w:rPr>
                <w:rFonts w:asciiTheme="minorEastAsia" w:hAnsiTheme="minorEastAsia" w:eastAsiaTheme="minorEastAsia"/>
              </w:rPr>
            </w:pPr>
            <w:r>
              <w:rPr>
                <w:rFonts w:hint="eastAsia" w:asciiTheme="minorEastAsia" w:hAnsiTheme="minorEastAsia" w:eastAsiaTheme="minorEastAsia"/>
              </w:rPr>
              <w:t>2.负责分析经营管理停车泊位投资成本和收益情况，保障国有资产保值增值和收益最大化；</w:t>
            </w:r>
          </w:p>
          <w:p>
            <w:pPr>
              <w:spacing w:line="220" w:lineRule="exact"/>
              <w:rPr>
                <w:rFonts w:asciiTheme="minorEastAsia" w:hAnsiTheme="minorEastAsia" w:eastAsiaTheme="minorEastAsia"/>
              </w:rPr>
            </w:pPr>
            <w:r>
              <w:rPr>
                <w:rFonts w:hint="eastAsia" w:asciiTheme="minorEastAsia" w:hAnsiTheme="minorEastAsia" w:eastAsiaTheme="minorEastAsia"/>
              </w:rPr>
              <w:t>3.负责公司经营管理的停车场（库、位）运营管理及升级改造相关工作；</w:t>
            </w:r>
          </w:p>
          <w:p>
            <w:pPr>
              <w:spacing w:line="220" w:lineRule="exact"/>
              <w:rPr>
                <w:rFonts w:asciiTheme="minorEastAsia" w:hAnsiTheme="minorEastAsia" w:eastAsiaTheme="minorEastAsia"/>
              </w:rPr>
            </w:pPr>
            <w:r>
              <w:rPr>
                <w:rFonts w:hint="eastAsia" w:asciiTheme="minorEastAsia" w:hAnsiTheme="minorEastAsia" w:eastAsiaTheme="minorEastAsia"/>
              </w:rPr>
              <w:t>4.负责收集、整理停车场（库、位）经营管理信息，为行业主管部门和公司重大决策提供数据支撑；</w:t>
            </w:r>
          </w:p>
          <w:p>
            <w:pPr>
              <w:spacing w:line="220" w:lineRule="exact"/>
              <w:rPr>
                <w:rFonts w:asciiTheme="minorEastAsia" w:hAnsiTheme="minorEastAsia" w:eastAsiaTheme="minorEastAsia"/>
              </w:rPr>
            </w:pPr>
            <w:r>
              <w:rPr>
                <w:rFonts w:hint="eastAsia" w:asciiTheme="minorEastAsia" w:hAnsiTheme="minorEastAsia" w:eastAsiaTheme="minorEastAsia"/>
              </w:rPr>
              <w:t>5.负责收费员日常培训、现场维稳和信访处理，确保突发事件处置及时准确；</w:t>
            </w:r>
          </w:p>
          <w:p>
            <w:pPr>
              <w:spacing w:line="220" w:lineRule="exact"/>
              <w:rPr>
                <w:rFonts w:asciiTheme="minorEastAsia" w:hAnsiTheme="minorEastAsia" w:eastAsiaTheme="minorEastAsia"/>
              </w:rPr>
            </w:pPr>
            <w:r>
              <w:rPr>
                <w:rFonts w:hint="eastAsia" w:asciiTheme="minorEastAsia" w:hAnsiTheme="minorEastAsia" w:eastAsiaTheme="minorEastAsia"/>
              </w:rPr>
              <w:t>6.负责收费人员数量核定，劳务外包服务单位选聘，制定劳务外包服务单位管理考核制度；</w:t>
            </w:r>
          </w:p>
          <w:p>
            <w:pPr>
              <w:spacing w:line="220" w:lineRule="exact"/>
              <w:rPr>
                <w:rFonts w:asciiTheme="minorEastAsia" w:hAnsiTheme="minorEastAsia" w:eastAsiaTheme="minorEastAsia"/>
              </w:rPr>
            </w:pPr>
            <w:r>
              <w:rPr>
                <w:rFonts w:hint="eastAsia" w:asciiTheme="minorEastAsia" w:hAnsiTheme="minorEastAsia" w:eastAsiaTheme="minorEastAsia"/>
              </w:rPr>
              <w:t>7.完成领导临时交办的其他工作。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1.全日制大专及以上学历，物联网、计算机、互联网、信息技术等相关专业；</w:t>
            </w:r>
          </w:p>
          <w:p>
            <w:pPr>
              <w:spacing w:line="220" w:lineRule="exact"/>
              <w:rPr>
                <w:rFonts w:asciiTheme="minorEastAsia" w:hAnsiTheme="minorEastAsia" w:eastAsiaTheme="minorEastAsia"/>
              </w:rPr>
            </w:pPr>
            <w:r>
              <w:rPr>
                <w:rFonts w:hint="eastAsia" w:asciiTheme="minorEastAsia" w:hAnsiTheme="minorEastAsia" w:eastAsiaTheme="minorEastAsia"/>
              </w:rPr>
              <w:t>2.具有1年以上计算机、硬件工程、管理信息系统或电子信息等相关专业工作经验；</w:t>
            </w:r>
          </w:p>
          <w:p>
            <w:pPr>
              <w:spacing w:line="220" w:lineRule="exact"/>
              <w:rPr>
                <w:rFonts w:asciiTheme="minorEastAsia" w:hAnsiTheme="minorEastAsia" w:eastAsiaTheme="minorEastAsia"/>
              </w:rPr>
            </w:pPr>
            <w:r>
              <w:rPr>
                <w:rFonts w:hint="eastAsia" w:asciiTheme="minorEastAsia" w:hAnsiTheme="minorEastAsia" w:eastAsiaTheme="minorEastAsia"/>
              </w:rPr>
              <w:t>3.对大数据、互联网、信息产业、智慧城市、电子政务领域有较深理解和认识；</w:t>
            </w:r>
          </w:p>
          <w:p>
            <w:pPr>
              <w:spacing w:line="220" w:lineRule="exact"/>
              <w:rPr>
                <w:rFonts w:asciiTheme="minorEastAsia" w:hAnsiTheme="minorEastAsia" w:eastAsiaTheme="minorEastAsia"/>
              </w:rPr>
            </w:pPr>
            <w:r>
              <w:rPr>
                <w:rFonts w:hint="eastAsia" w:asciiTheme="minorEastAsia" w:hAnsiTheme="minorEastAsia" w:eastAsiaTheme="minorEastAsia"/>
              </w:rPr>
              <w:t>4.熟悉平台、设备及中间件等产品的方案设计研发及运维工作；</w:t>
            </w:r>
          </w:p>
          <w:p>
            <w:pPr>
              <w:spacing w:line="220" w:lineRule="exact"/>
              <w:rPr>
                <w:rFonts w:asciiTheme="minorEastAsia" w:hAnsiTheme="minorEastAsia" w:eastAsiaTheme="minorEastAsia"/>
              </w:rPr>
            </w:pPr>
            <w:r>
              <w:rPr>
                <w:rFonts w:hint="eastAsia" w:asciiTheme="minorEastAsia" w:hAnsiTheme="minorEastAsia" w:eastAsiaTheme="minorEastAsia"/>
              </w:rPr>
              <w:t>5.具有较强的组织、协调、分析处理问题以及应对突发事件的能力；</w:t>
            </w:r>
          </w:p>
          <w:p>
            <w:pPr>
              <w:spacing w:line="220" w:lineRule="exact"/>
              <w:rPr>
                <w:rFonts w:asciiTheme="minorEastAsia" w:hAnsiTheme="minorEastAsia" w:eastAsiaTheme="minorEastAsia"/>
              </w:rPr>
            </w:pPr>
            <w:r>
              <w:rPr>
                <w:rFonts w:hint="eastAsia" w:asciiTheme="minorEastAsia" w:hAnsiTheme="minorEastAsia" w:eastAsiaTheme="minorEastAsia"/>
              </w:rPr>
              <w:t>6.具有一定的公文写作能力，口头表达简练明确、条理清晰，书面表达文体规范、措辞恰当，具有较强的责任心，纪律性和组织性，具有保密意识。</w:t>
            </w:r>
          </w:p>
          <w:p>
            <w:pPr>
              <w:spacing w:line="220" w:lineRule="exact"/>
              <w:rPr>
                <w:rFonts w:asciiTheme="minorEastAsia" w:hAnsiTheme="minorEastAsia" w:eastAsiaTheme="minorEastAsia"/>
              </w:rPr>
            </w:pPr>
            <w:r>
              <w:rPr>
                <w:rFonts w:hint="eastAsia" w:asciiTheme="minorEastAsia" w:hAnsiTheme="minorEastAsia" w:eastAsiaTheme="minorEastAsia"/>
              </w:rPr>
              <w:t>7.身体健康，具有较强的责任心和团队精神。</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属苍溪县城乡建设投资有限公司全资子公司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4"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8</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会计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财务</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融资部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1.实行权责发生制的记账原则，及时、准确地提供各类报表；</w:t>
            </w:r>
          </w:p>
          <w:p>
            <w:pPr>
              <w:spacing w:line="220" w:lineRule="exact"/>
              <w:rPr>
                <w:rFonts w:asciiTheme="minorEastAsia" w:hAnsiTheme="minorEastAsia" w:eastAsiaTheme="minorEastAsia"/>
              </w:rPr>
            </w:pPr>
            <w:r>
              <w:rPr>
                <w:rFonts w:hint="eastAsia" w:asciiTheme="minorEastAsia" w:hAnsiTheme="minorEastAsia" w:eastAsiaTheme="minorEastAsia"/>
              </w:rPr>
              <w:t>2.按照国家规定申报、缴纳各项税款；</w:t>
            </w:r>
          </w:p>
          <w:p>
            <w:pPr>
              <w:spacing w:line="220" w:lineRule="exact"/>
              <w:rPr>
                <w:rFonts w:asciiTheme="minorEastAsia" w:hAnsiTheme="minorEastAsia" w:eastAsiaTheme="minorEastAsia"/>
              </w:rPr>
            </w:pPr>
            <w:r>
              <w:rPr>
                <w:rFonts w:hint="eastAsia" w:asciiTheme="minorEastAsia" w:hAnsiTheme="minorEastAsia" w:eastAsiaTheme="minorEastAsia"/>
              </w:rPr>
              <w:t>3.对内部控制制度，内部核算制度和经济责任制健全及执行情况进行监督；</w:t>
            </w:r>
          </w:p>
          <w:p>
            <w:pPr>
              <w:spacing w:line="220" w:lineRule="exact"/>
              <w:rPr>
                <w:rFonts w:asciiTheme="minorEastAsia" w:hAnsiTheme="minorEastAsia" w:eastAsiaTheme="minorEastAsia"/>
              </w:rPr>
            </w:pPr>
            <w:r>
              <w:rPr>
                <w:rFonts w:hint="eastAsia" w:asciiTheme="minorEastAsia" w:hAnsiTheme="minorEastAsia" w:eastAsiaTheme="minorEastAsia"/>
              </w:rPr>
              <w:t>4.做好财务资料、各类凭证、发票、账簿、报表等的保管和档案装订等工作。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1.全日制大专及以上学历，会计、财务等相关专业，持有初级及以上会计资格证；</w:t>
            </w:r>
          </w:p>
          <w:p>
            <w:pPr>
              <w:spacing w:line="220" w:lineRule="exact"/>
              <w:rPr>
                <w:rFonts w:asciiTheme="minorEastAsia" w:hAnsiTheme="minorEastAsia" w:eastAsiaTheme="minorEastAsia"/>
              </w:rPr>
            </w:pPr>
            <w:r>
              <w:rPr>
                <w:rFonts w:hint="eastAsia" w:asciiTheme="minorEastAsia" w:hAnsiTheme="minorEastAsia" w:eastAsiaTheme="minorEastAsia"/>
              </w:rPr>
              <w:t>2.具有5年及以上会计工作经验；</w:t>
            </w:r>
          </w:p>
          <w:p>
            <w:pPr>
              <w:spacing w:line="220" w:lineRule="exact"/>
              <w:rPr>
                <w:rFonts w:asciiTheme="minorEastAsia" w:hAnsiTheme="minorEastAsia" w:eastAsiaTheme="minorEastAsia"/>
              </w:rPr>
            </w:pPr>
            <w:r>
              <w:rPr>
                <w:rFonts w:hint="eastAsia" w:asciiTheme="minorEastAsia" w:hAnsiTheme="minorEastAsia" w:eastAsiaTheme="minorEastAsia"/>
              </w:rPr>
              <w:t>3.能熟练应用财务及办公软件；</w:t>
            </w:r>
          </w:p>
          <w:p>
            <w:pPr>
              <w:spacing w:line="220" w:lineRule="exact"/>
              <w:rPr>
                <w:rFonts w:asciiTheme="minorEastAsia" w:hAnsiTheme="minorEastAsia" w:eastAsiaTheme="minorEastAsia"/>
              </w:rPr>
            </w:pPr>
            <w:r>
              <w:rPr>
                <w:rFonts w:hint="eastAsia" w:asciiTheme="minorEastAsia" w:hAnsiTheme="minorEastAsia" w:eastAsiaTheme="minorEastAsia"/>
              </w:rPr>
              <w:t>4.熟悉国家财税、金融等相关法律法规知识；</w:t>
            </w:r>
          </w:p>
          <w:p>
            <w:pPr>
              <w:spacing w:line="220" w:lineRule="exact"/>
              <w:rPr>
                <w:rFonts w:asciiTheme="minorEastAsia" w:hAnsiTheme="minorEastAsia" w:eastAsiaTheme="minorEastAsia"/>
              </w:rPr>
            </w:pPr>
            <w:r>
              <w:rPr>
                <w:rFonts w:hint="eastAsia" w:asciiTheme="minorEastAsia" w:hAnsiTheme="minorEastAsia" w:eastAsiaTheme="minorEastAsia"/>
              </w:rPr>
              <w:t>5.征信良好，品行端正，无不良嗜好。</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40岁（含）以下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9</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办公室文秘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党政</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综合部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1.起草公司年度工作计划、工作总结、报告、决议、会议纪要、领导讲话等文件；</w:t>
            </w:r>
          </w:p>
          <w:p>
            <w:pPr>
              <w:spacing w:line="220" w:lineRule="exact"/>
              <w:rPr>
                <w:rFonts w:asciiTheme="minorEastAsia" w:hAnsiTheme="minorEastAsia" w:eastAsiaTheme="minorEastAsia"/>
              </w:rPr>
            </w:pPr>
            <w:r>
              <w:rPr>
                <w:rFonts w:hint="eastAsia" w:asciiTheme="minorEastAsia" w:hAnsiTheme="minorEastAsia" w:eastAsiaTheme="minorEastAsia"/>
              </w:rPr>
              <w:t>2.负责公司收发文工作，并做好上级文件的签收、传递、催办工作。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1.全日制本科及以上学历，汉语言文学、行政管理等相关专业；</w:t>
            </w:r>
          </w:p>
          <w:p>
            <w:pPr>
              <w:spacing w:line="220" w:lineRule="exact"/>
              <w:rPr>
                <w:rFonts w:asciiTheme="minorEastAsia" w:hAnsiTheme="minorEastAsia" w:eastAsiaTheme="minorEastAsia"/>
              </w:rPr>
            </w:pPr>
            <w:r>
              <w:rPr>
                <w:rFonts w:hint="eastAsia" w:asciiTheme="minorEastAsia" w:hAnsiTheme="minorEastAsia" w:eastAsiaTheme="minorEastAsia"/>
              </w:rPr>
              <w:t>2.具备较强的公文写作能力、表达能力和沟通能力等。</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10</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审计</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人员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内审部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1.对项目单位财务收支审计，检查会计原始凭证、账簿、报表等财务资料的真实性、准确性和合法性；</w:t>
            </w:r>
          </w:p>
          <w:p>
            <w:pPr>
              <w:spacing w:line="220" w:lineRule="exact"/>
              <w:rPr>
                <w:rFonts w:asciiTheme="minorEastAsia" w:hAnsiTheme="minorEastAsia" w:eastAsiaTheme="minorEastAsia"/>
              </w:rPr>
            </w:pPr>
            <w:r>
              <w:rPr>
                <w:rFonts w:hint="eastAsia" w:asciiTheme="minorEastAsia" w:hAnsiTheme="minorEastAsia" w:eastAsiaTheme="minorEastAsia"/>
              </w:rPr>
              <w:t>2.接受公司领导的指令，对其指定的审计事项进行审计；</w:t>
            </w:r>
          </w:p>
          <w:p>
            <w:pPr>
              <w:spacing w:line="220" w:lineRule="exact"/>
              <w:rPr>
                <w:rFonts w:asciiTheme="minorEastAsia" w:hAnsiTheme="minorEastAsia" w:eastAsiaTheme="minorEastAsia"/>
              </w:rPr>
            </w:pPr>
            <w:r>
              <w:rPr>
                <w:rFonts w:hint="eastAsia" w:asciiTheme="minorEastAsia" w:hAnsiTheme="minorEastAsia" w:eastAsiaTheme="minorEastAsia"/>
              </w:rPr>
              <w:t>3.完成领导交办的其他相关工作。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1.全日制大专及以上学历，审计等相关专业，持有初级及以上会计资格证；</w:t>
            </w:r>
          </w:p>
          <w:p>
            <w:pPr>
              <w:spacing w:line="220" w:lineRule="exact"/>
              <w:rPr>
                <w:rFonts w:asciiTheme="minorEastAsia" w:hAnsiTheme="minorEastAsia" w:eastAsiaTheme="minorEastAsia"/>
              </w:rPr>
            </w:pPr>
            <w:r>
              <w:rPr>
                <w:rFonts w:hint="eastAsia" w:asciiTheme="minorEastAsia" w:hAnsiTheme="minorEastAsia" w:eastAsiaTheme="minorEastAsia"/>
              </w:rPr>
              <w:t>2.具有较强的学习能力和沟通能力，遵守职业道德及审计纪律；</w:t>
            </w:r>
          </w:p>
          <w:p>
            <w:pPr>
              <w:spacing w:line="220" w:lineRule="exact"/>
              <w:rPr>
                <w:rFonts w:asciiTheme="minorEastAsia" w:hAnsiTheme="minorEastAsia" w:eastAsiaTheme="minorEastAsia"/>
              </w:rPr>
            </w:pPr>
            <w:r>
              <w:rPr>
                <w:rFonts w:hint="eastAsia" w:asciiTheme="minorEastAsia" w:hAnsiTheme="minorEastAsia" w:eastAsiaTheme="minorEastAsia"/>
              </w:rPr>
              <w:t>3.熟练使用财务软件和office办公软件；</w:t>
            </w:r>
          </w:p>
          <w:p>
            <w:pPr>
              <w:spacing w:line="220" w:lineRule="exact"/>
              <w:rPr>
                <w:rFonts w:asciiTheme="minorEastAsia" w:hAnsiTheme="minorEastAsia" w:eastAsiaTheme="minorEastAsia"/>
              </w:rPr>
            </w:pPr>
            <w:r>
              <w:rPr>
                <w:rFonts w:hint="eastAsia" w:asciiTheme="minorEastAsia" w:hAnsiTheme="minorEastAsia" w:eastAsiaTheme="minorEastAsia"/>
              </w:rPr>
              <w:t>4.有相关工作经验者优先。</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8"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11</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工程</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造价员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工程部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1.了解工程造价相关法律法规，正确编制并审核项目工程预算；</w:t>
            </w:r>
          </w:p>
          <w:p>
            <w:pPr>
              <w:spacing w:line="220" w:lineRule="exact"/>
              <w:rPr>
                <w:rFonts w:asciiTheme="minorEastAsia" w:hAnsiTheme="minorEastAsia" w:eastAsiaTheme="minorEastAsia"/>
              </w:rPr>
            </w:pPr>
            <w:r>
              <w:rPr>
                <w:rFonts w:hint="eastAsia" w:asciiTheme="minorEastAsia" w:hAnsiTheme="minorEastAsia" w:eastAsiaTheme="minorEastAsia"/>
              </w:rPr>
              <w:t>2.参与工程项目的图纸审查流程与技术交底，依据会议记录合理调整工程预算；</w:t>
            </w:r>
          </w:p>
          <w:p>
            <w:pPr>
              <w:spacing w:line="220" w:lineRule="exact"/>
              <w:rPr>
                <w:rFonts w:asciiTheme="minorEastAsia" w:hAnsiTheme="minorEastAsia" w:eastAsiaTheme="minorEastAsia"/>
              </w:rPr>
            </w:pPr>
            <w:r>
              <w:rPr>
                <w:rFonts w:hint="eastAsia" w:asciiTheme="minorEastAsia" w:hAnsiTheme="minorEastAsia" w:eastAsiaTheme="minorEastAsia"/>
              </w:rPr>
              <w:t>3.协同上级进行项目的立项申报、招投标、开工报批、竣工验收等工作；</w:t>
            </w:r>
          </w:p>
          <w:p>
            <w:pPr>
              <w:spacing w:line="220" w:lineRule="exact"/>
              <w:rPr>
                <w:rFonts w:asciiTheme="minorEastAsia" w:hAnsiTheme="minorEastAsia" w:eastAsiaTheme="minorEastAsia"/>
              </w:rPr>
            </w:pPr>
            <w:r>
              <w:rPr>
                <w:rFonts w:hint="eastAsia" w:asciiTheme="minorEastAsia" w:hAnsiTheme="minorEastAsia" w:eastAsiaTheme="minorEastAsia"/>
              </w:rPr>
              <w:t>4.实时掌握项目施工动态，熟悉施工合同条例，为项目决算复核做准备；</w:t>
            </w:r>
          </w:p>
          <w:p>
            <w:pPr>
              <w:spacing w:line="220" w:lineRule="exact"/>
              <w:rPr>
                <w:rFonts w:asciiTheme="minorEastAsia" w:hAnsiTheme="minorEastAsia" w:eastAsiaTheme="minorEastAsia"/>
              </w:rPr>
            </w:pPr>
            <w:r>
              <w:rPr>
                <w:rFonts w:hint="eastAsia" w:asciiTheme="minorEastAsia" w:hAnsiTheme="minorEastAsia" w:eastAsiaTheme="minorEastAsia"/>
              </w:rPr>
              <w:t>5.负责工程项目竣工后的决算工作，并上报上级签字审批；对项目工程造价资料进行归档整理；</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2.具有二级造价师及以上执业资格；同时具有多专业建造师执业资格和工程师职称者优先；熟悉招投标、工程合同、项目管理全过程流程；</w:t>
            </w:r>
          </w:p>
          <w:p>
            <w:pPr>
              <w:spacing w:line="220" w:lineRule="exact"/>
              <w:rPr>
                <w:rFonts w:asciiTheme="minorEastAsia" w:hAnsiTheme="minorEastAsia" w:eastAsiaTheme="minorEastAsia"/>
              </w:rPr>
            </w:pPr>
            <w:r>
              <w:rPr>
                <w:rFonts w:hint="eastAsia" w:asciiTheme="minorEastAsia" w:hAnsiTheme="minorEastAsia" w:eastAsiaTheme="minorEastAsia"/>
              </w:rPr>
              <w:t>3.具有3年以上相关工作经验需提供相关公司证明文件或任命文件；</w:t>
            </w:r>
          </w:p>
          <w:p>
            <w:pPr>
              <w:spacing w:line="220" w:lineRule="exact"/>
              <w:rPr>
                <w:rFonts w:asciiTheme="minorEastAsia" w:hAnsiTheme="minorEastAsia" w:eastAsiaTheme="minorEastAsia"/>
              </w:rPr>
            </w:pPr>
            <w:r>
              <w:rPr>
                <w:rFonts w:hint="eastAsia" w:asciiTheme="minorEastAsia" w:hAnsiTheme="minorEastAsia" w:eastAsiaTheme="minorEastAsia"/>
              </w:rPr>
              <w:t>4.能熟练使用广联达或斯维尔（土建、安装）算量软件、清单计价软件；</w:t>
            </w:r>
          </w:p>
          <w:p>
            <w:pPr>
              <w:spacing w:line="220" w:lineRule="exact"/>
              <w:rPr>
                <w:rFonts w:asciiTheme="minorEastAsia" w:hAnsiTheme="minorEastAsia" w:eastAsiaTheme="minorEastAsia"/>
              </w:rPr>
            </w:pPr>
            <w:r>
              <w:rPr>
                <w:rFonts w:hint="eastAsia" w:asciiTheme="minorEastAsia" w:hAnsiTheme="minorEastAsia" w:eastAsiaTheme="minorEastAsia"/>
              </w:rPr>
              <w:t>5.熟悉工程造价相关专业知识。</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9"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12</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土木</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工程</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人员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四川昌德瑞建筑工程有限公司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1.组织现场工程实施；</w:t>
            </w:r>
          </w:p>
          <w:p>
            <w:pPr>
              <w:spacing w:line="220" w:lineRule="exact"/>
              <w:rPr>
                <w:rFonts w:asciiTheme="minorEastAsia" w:hAnsiTheme="minorEastAsia" w:eastAsiaTheme="minorEastAsia"/>
              </w:rPr>
            </w:pPr>
            <w:r>
              <w:rPr>
                <w:rFonts w:hint="eastAsia" w:asciiTheme="minorEastAsia" w:hAnsiTheme="minorEastAsia" w:eastAsiaTheme="minorEastAsia"/>
              </w:rPr>
              <w:t>2.现场项目所需物料的申请、材料进场与数量品质核定、物料证书资料的收集；</w:t>
            </w:r>
          </w:p>
          <w:p>
            <w:pPr>
              <w:spacing w:line="220" w:lineRule="exact"/>
              <w:rPr>
                <w:rFonts w:asciiTheme="minorEastAsia" w:hAnsiTheme="minorEastAsia" w:eastAsiaTheme="minorEastAsia"/>
              </w:rPr>
            </w:pPr>
            <w:r>
              <w:rPr>
                <w:rFonts w:hint="eastAsia" w:asciiTheme="minorEastAsia" w:hAnsiTheme="minorEastAsia" w:eastAsiaTheme="minorEastAsia"/>
              </w:rPr>
              <w:t>3.现场竣工图纸的绘制，编制项目竣工资料；</w:t>
            </w:r>
          </w:p>
          <w:p>
            <w:pPr>
              <w:spacing w:line="220" w:lineRule="exact"/>
              <w:rPr>
                <w:rFonts w:asciiTheme="minorEastAsia" w:hAnsiTheme="minorEastAsia" w:eastAsiaTheme="minorEastAsia"/>
              </w:rPr>
            </w:pPr>
            <w:r>
              <w:rPr>
                <w:rFonts w:hint="eastAsia" w:asciiTheme="minorEastAsia" w:hAnsiTheme="minorEastAsia" w:eastAsiaTheme="minorEastAsia"/>
              </w:rPr>
              <w:t>4.现场实施过程文件的签署确认；</w:t>
            </w:r>
          </w:p>
          <w:p>
            <w:pPr>
              <w:spacing w:line="220" w:lineRule="exact"/>
              <w:rPr>
                <w:rFonts w:asciiTheme="minorEastAsia" w:hAnsiTheme="minorEastAsia" w:eastAsiaTheme="minorEastAsia"/>
              </w:rPr>
            </w:pPr>
            <w:r>
              <w:rPr>
                <w:rFonts w:hint="eastAsia" w:asciiTheme="minorEastAsia" w:hAnsiTheme="minorEastAsia" w:eastAsiaTheme="minorEastAsia"/>
              </w:rPr>
              <w:t>5.及时协调项目实施过程中存在的应急问题；</w:t>
            </w:r>
          </w:p>
          <w:p>
            <w:pPr>
              <w:spacing w:line="220" w:lineRule="exact"/>
              <w:rPr>
                <w:rFonts w:asciiTheme="minorEastAsia" w:hAnsiTheme="minorEastAsia" w:eastAsiaTheme="minorEastAsia"/>
              </w:rPr>
            </w:pPr>
            <w:r>
              <w:rPr>
                <w:rFonts w:hint="eastAsia" w:asciiTheme="minorEastAsia" w:hAnsiTheme="minorEastAsia" w:eastAsiaTheme="minorEastAsia"/>
              </w:rPr>
              <w:t>6.对项目现场成本、安全、品质、进度负责，定期向上级汇报项目全面情况。</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1.全日制大专及以上学历，限男性；</w:t>
            </w:r>
          </w:p>
          <w:p>
            <w:pPr>
              <w:spacing w:line="220" w:lineRule="exact"/>
              <w:rPr>
                <w:rFonts w:asciiTheme="minorEastAsia" w:hAnsiTheme="minorEastAsia" w:eastAsiaTheme="minorEastAsia"/>
              </w:rPr>
            </w:pPr>
            <w:r>
              <w:rPr>
                <w:rFonts w:hint="eastAsia" w:asciiTheme="minorEastAsia" w:hAnsiTheme="minorEastAsia" w:eastAsiaTheme="minorEastAsia"/>
              </w:rPr>
              <w:t>2.具有市政、建筑、公路、水利水电等任意一项二级建造师及以上执业资格；同时具有中级以上职称者优先。</w:t>
            </w:r>
          </w:p>
          <w:p>
            <w:pPr>
              <w:spacing w:line="220" w:lineRule="exact"/>
              <w:rPr>
                <w:rFonts w:asciiTheme="minorEastAsia" w:hAnsiTheme="minorEastAsia" w:eastAsiaTheme="minorEastAsia"/>
              </w:rPr>
            </w:pPr>
            <w:r>
              <w:rPr>
                <w:rFonts w:hint="eastAsia" w:asciiTheme="minorEastAsia" w:hAnsiTheme="minorEastAsia" w:eastAsiaTheme="minorEastAsia"/>
              </w:rPr>
              <w:t>3.熟悉项目管理全过程流程；</w:t>
            </w:r>
          </w:p>
          <w:p>
            <w:pPr>
              <w:spacing w:line="220" w:lineRule="exact"/>
              <w:rPr>
                <w:rFonts w:asciiTheme="minorEastAsia" w:hAnsiTheme="minorEastAsia" w:eastAsiaTheme="minorEastAsia"/>
              </w:rPr>
            </w:pPr>
            <w:r>
              <w:rPr>
                <w:rFonts w:hint="eastAsia" w:asciiTheme="minorEastAsia" w:hAnsiTheme="minorEastAsia" w:eastAsiaTheme="minorEastAsia"/>
              </w:rPr>
              <w:t>4.具有5年及以上相关项目现场管理工作经历，需提供相关公司证明文件或任命文件。</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40岁（含）以下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3</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属四川聚宝源投资有限公司全资子公司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1"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13</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四川聚宝源投资有限公司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砂石</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营销员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苍溪县佳源砂石经营有限公司</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1.负责料场的现场管理、秩序维护、经营销售；</w:t>
            </w:r>
          </w:p>
          <w:p>
            <w:pPr>
              <w:spacing w:line="220" w:lineRule="exact"/>
              <w:rPr>
                <w:rFonts w:asciiTheme="minorEastAsia" w:hAnsiTheme="minorEastAsia" w:eastAsiaTheme="minorEastAsia"/>
              </w:rPr>
            </w:pPr>
            <w:r>
              <w:rPr>
                <w:rFonts w:hint="eastAsia" w:asciiTheme="minorEastAsia" w:hAnsiTheme="minorEastAsia" w:eastAsiaTheme="minorEastAsia"/>
              </w:rPr>
              <w:t>2.负责监管所在料场日常安全生产管理工作，避免生产经营风险；</w:t>
            </w:r>
          </w:p>
          <w:p>
            <w:pPr>
              <w:spacing w:line="220" w:lineRule="exact"/>
              <w:rPr>
                <w:rFonts w:asciiTheme="minorEastAsia" w:hAnsiTheme="minorEastAsia" w:eastAsiaTheme="minorEastAsia"/>
              </w:rPr>
            </w:pPr>
            <w:r>
              <w:rPr>
                <w:rFonts w:hint="eastAsia" w:asciiTheme="minorEastAsia" w:hAnsiTheme="minorEastAsia" w:eastAsiaTheme="minorEastAsia"/>
              </w:rPr>
              <w:t>3.负责来料收方监督，销售结算票据的审核、整理、收缴及传递工作，并按规定提交公司财务部；</w:t>
            </w:r>
          </w:p>
          <w:p>
            <w:pPr>
              <w:spacing w:line="220" w:lineRule="exact"/>
              <w:rPr>
                <w:rFonts w:asciiTheme="minorEastAsia" w:hAnsiTheme="minorEastAsia" w:eastAsiaTheme="minorEastAsia"/>
              </w:rPr>
            </w:pPr>
            <w:r>
              <w:rPr>
                <w:rFonts w:hint="eastAsia" w:asciiTheme="minorEastAsia" w:hAnsiTheme="minorEastAsia" w:eastAsiaTheme="minorEastAsia"/>
              </w:rPr>
              <w:t>4.负责所在料场突发事件应急处理及上报工作。</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2.专业不限；</w:t>
            </w:r>
          </w:p>
          <w:p>
            <w:pPr>
              <w:spacing w:line="220" w:lineRule="exact"/>
              <w:rPr>
                <w:rFonts w:asciiTheme="minorEastAsia" w:hAnsiTheme="minorEastAsia" w:eastAsiaTheme="minorEastAsia"/>
              </w:rPr>
            </w:pPr>
            <w:r>
              <w:rPr>
                <w:rFonts w:hint="eastAsia" w:asciiTheme="minorEastAsia" w:hAnsiTheme="minorEastAsia" w:eastAsiaTheme="minorEastAsia"/>
              </w:rPr>
              <w:t>3.能熟练使用Word、Excel等办公软件。</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40岁（含）以下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p>
            <w:pPr>
              <w:spacing w:line="220" w:lineRule="exact"/>
              <w:jc w:val="left"/>
              <w:rPr>
                <w:rFonts w:asciiTheme="minorEastAsia" w:hAnsiTheme="minorEastAsia" w:eastAsiaTheme="minorEastAsia"/>
              </w:rPr>
            </w:pPr>
            <w:r>
              <w:rPr>
                <w:rFonts w:hint="eastAsia" w:asciiTheme="minorEastAsia" w:hAnsiTheme="minorEastAsia" w:eastAsiaTheme="minorEastAsia"/>
              </w:rPr>
              <w:t>属四川聚宝源投资有限公司全资子公司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14</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四川苍溪文化旅游发展集团有限公司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会计</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财务部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1.负责公司日常费用报销，保证报销手续及原始单据的合法性、准确性；</w:t>
            </w:r>
          </w:p>
          <w:p>
            <w:pPr>
              <w:spacing w:line="220" w:lineRule="exact"/>
              <w:rPr>
                <w:rFonts w:asciiTheme="minorEastAsia" w:hAnsiTheme="minorEastAsia" w:eastAsiaTheme="minorEastAsia"/>
              </w:rPr>
            </w:pPr>
            <w:r>
              <w:rPr>
                <w:rFonts w:hint="eastAsia" w:asciiTheme="minorEastAsia" w:hAnsiTheme="minorEastAsia" w:eastAsiaTheme="minorEastAsia"/>
              </w:rPr>
              <w:t>2.负责公司销售收款、采购付款及工程结算的账务处理及往来款的核对工作；</w:t>
            </w:r>
          </w:p>
          <w:p>
            <w:pPr>
              <w:spacing w:line="220" w:lineRule="exact"/>
              <w:rPr>
                <w:rFonts w:asciiTheme="minorEastAsia" w:hAnsiTheme="minorEastAsia" w:eastAsiaTheme="minorEastAsia"/>
              </w:rPr>
            </w:pPr>
            <w:r>
              <w:rPr>
                <w:rFonts w:hint="eastAsia" w:asciiTheme="minorEastAsia" w:hAnsiTheme="minorEastAsia" w:eastAsiaTheme="minorEastAsia"/>
              </w:rPr>
              <w:t>3.负责财务相关各项票据的开具等。</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2.财会类相关专业或有相关资格证书及从业经验。</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15</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四川苍溪文化旅游发展集团有限公司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工程</w:t>
            </w:r>
          </w:p>
          <w:p>
            <w:pPr>
              <w:spacing w:line="220" w:lineRule="exact"/>
              <w:jc w:val="center"/>
              <w:rPr>
                <w:rFonts w:asciiTheme="minorEastAsia" w:hAnsiTheme="minorEastAsia" w:eastAsiaTheme="minorEastAsia"/>
              </w:rPr>
            </w:pPr>
            <w:r>
              <w:rPr>
                <w:rFonts w:hint="eastAsia" w:asciiTheme="minorEastAsia" w:hAnsiTheme="minorEastAsia" w:eastAsiaTheme="minorEastAsia"/>
              </w:rPr>
              <w:t>造价员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项目部</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1.参与工程招投标资料、文件的审查和评标工作，提出合理化建议；</w:t>
            </w:r>
          </w:p>
          <w:p>
            <w:pPr>
              <w:spacing w:line="220" w:lineRule="exact"/>
              <w:rPr>
                <w:rFonts w:asciiTheme="minorEastAsia" w:hAnsiTheme="minorEastAsia" w:eastAsiaTheme="minorEastAsia"/>
              </w:rPr>
            </w:pPr>
            <w:r>
              <w:rPr>
                <w:rFonts w:hint="eastAsia" w:asciiTheme="minorEastAsia" w:hAnsiTheme="minorEastAsia" w:eastAsiaTheme="minorEastAsia"/>
              </w:rPr>
              <w:t>2.编制项目估算，审核工程概算/预算及标底，处理工程变更及签证费用，办理项目结算；</w:t>
            </w:r>
          </w:p>
          <w:p>
            <w:pPr>
              <w:spacing w:line="220" w:lineRule="exact"/>
              <w:rPr>
                <w:rFonts w:asciiTheme="minorEastAsia" w:hAnsiTheme="minorEastAsia" w:eastAsiaTheme="minorEastAsia"/>
              </w:rPr>
            </w:pPr>
            <w:r>
              <w:rPr>
                <w:rFonts w:hint="eastAsia" w:asciiTheme="minorEastAsia" w:hAnsiTheme="minorEastAsia" w:eastAsiaTheme="minorEastAsia"/>
              </w:rPr>
              <w:t>3.完成项目工程款支付的审核等。</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2.工程造价类相关专业或有相关资格证书及从业经验。</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9" w:hRule="atLeast"/>
        </w:trPr>
        <w:tc>
          <w:tcPr>
            <w:tcW w:w="397"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16</w:t>
            </w:r>
          </w:p>
        </w:tc>
        <w:tc>
          <w:tcPr>
            <w:tcW w:w="79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苍溪县乡镇供水有限公司</w:t>
            </w:r>
          </w:p>
        </w:tc>
        <w:tc>
          <w:tcPr>
            <w:tcW w:w="71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项目（现场）管理员</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工程管理科</w:t>
            </w:r>
          </w:p>
        </w:tc>
        <w:tc>
          <w:tcPr>
            <w:tcW w:w="4323"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1.负责项目包装、储备、固定资产投资、招商引资任务；</w:t>
            </w:r>
          </w:p>
          <w:p>
            <w:pPr>
              <w:spacing w:line="220" w:lineRule="exact"/>
              <w:rPr>
                <w:rFonts w:asciiTheme="minorEastAsia" w:hAnsiTheme="minorEastAsia" w:eastAsiaTheme="minorEastAsia"/>
              </w:rPr>
            </w:pPr>
            <w:r>
              <w:rPr>
                <w:rFonts w:hint="eastAsia" w:asciiTheme="minorEastAsia" w:hAnsiTheme="minorEastAsia" w:eastAsiaTheme="minorEastAsia"/>
              </w:rPr>
              <w:t>2.负责项目前期手续办理、项目全过程管理、竣工验收，办理竣工结算和审计等工作；</w:t>
            </w:r>
          </w:p>
          <w:p>
            <w:pPr>
              <w:spacing w:line="220" w:lineRule="exact"/>
              <w:rPr>
                <w:rFonts w:asciiTheme="minorEastAsia" w:hAnsiTheme="minorEastAsia" w:eastAsiaTheme="minorEastAsia"/>
              </w:rPr>
            </w:pPr>
            <w:r>
              <w:rPr>
                <w:rFonts w:hint="eastAsia" w:asciiTheme="minorEastAsia" w:hAnsiTheme="minorEastAsia" w:eastAsiaTheme="minorEastAsia"/>
              </w:rPr>
              <w:t>3.负责协调处理项目建设内外关系；</w:t>
            </w:r>
          </w:p>
          <w:p>
            <w:pPr>
              <w:spacing w:line="220" w:lineRule="exact"/>
              <w:rPr>
                <w:rFonts w:asciiTheme="minorEastAsia" w:hAnsiTheme="minorEastAsia" w:eastAsiaTheme="minorEastAsia"/>
              </w:rPr>
            </w:pPr>
            <w:r>
              <w:rPr>
                <w:rFonts w:hint="eastAsia" w:asciiTheme="minorEastAsia" w:hAnsiTheme="minorEastAsia" w:eastAsiaTheme="minorEastAsia"/>
              </w:rPr>
              <w:t>4.负责项目招投标文件、合同、项目实施方案的编制，负责审核项目资料和预决算；</w:t>
            </w:r>
          </w:p>
          <w:p>
            <w:pPr>
              <w:spacing w:line="220" w:lineRule="exact"/>
              <w:rPr>
                <w:rFonts w:asciiTheme="minorEastAsia" w:hAnsiTheme="minorEastAsia" w:eastAsiaTheme="minorEastAsia"/>
              </w:rPr>
            </w:pPr>
            <w:r>
              <w:rPr>
                <w:rFonts w:hint="eastAsia" w:asciiTheme="minorEastAsia" w:hAnsiTheme="minorEastAsia" w:eastAsiaTheme="minorEastAsia"/>
              </w:rPr>
              <w:t>5.负责项目相关文件的起草；</w:t>
            </w:r>
          </w:p>
          <w:p>
            <w:pPr>
              <w:spacing w:line="220" w:lineRule="exact"/>
              <w:rPr>
                <w:rFonts w:asciiTheme="minorEastAsia" w:hAnsiTheme="minorEastAsia" w:eastAsiaTheme="minorEastAsia"/>
              </w:rPr>
            </w:pPr>
            <w:r>
              <w:rPr>
                <w:rFonts w:hint="eastAsia" w:asciiTheme="minorEastAsia" w:hAnsiTheme="minorEastAsia" w:eastAsiaTheme="minorEastAsia"/>
              </w:rPr>
              <w:t>6.负责做好施工前和施工过程中的施工技术交底、技术复核、施工安全等工作；</w:t>
            </w:r>
          </w:p>
          <w:p>
            <w:pPr>
              <w:spacing w:line="220" w:lineRule="exact"/>
              <w:rPr>
                <w:rFonts w:asciiTheme="minorEastAsia" w:hAnsiTheme="minorEastAsia" w:eastAsiaTheme="minorEastAsia"/>
              </w:rPr>
            </w:pPr>
            <w:r>
              <w:rPr>
                <w:rFonts w:hint="eastAsia" w:asciiTheme="minorEastAsia" w:hAnsiTheme="minorEastAsia" w:eastAsiaTheme="minorEastAsia"/>
              </w:rPr>
              <w:t>7.负责项目建设资料的</w:t>
            </w:r>
            <w:r>
              <w:rPr>
                <w:rFonts w:hint="eastAsia" w:cs="微软雅黑" w:asciiTheme="minorEastAsia" w:hAnsiTheme="minorEastAsia" w:eastAsiaTheme="minorEastAsia"/>
              </w:rPr>
              <w:t>管理和归档。</w:t>
            </w:r>
          </w:p>
        </w:tc>
        <w:tc>
          <w:tcPr>
            <w:tcW w:w="4675" w:type="dxa"/>
            <w:tcBorders>
              <w:top w:val="single" w:color="auto" w:sz="4" w:space="0"/>
              <w:left w:val="single" w:color="auto" w:sz="4" w:space="0"/>
              <w:bottom w:val="single" w:color="auto" w:sz="4" w:space="0"/>
              <w:right w:val="single" w:color="auto" w:sz="4" w:space="0"/>
            </w:tcBorders>
            <w:vAlign w:val="center"/>
          </w:tcPr>
          <w:p>
            <w:pPr>
              <w:spacing w:line="220" w:lineRule="exact"/>
              <w:rPr>
                <w:rFonts w:asciiTheme="minorEastAsia" w:hAnsiTheme="minorEastAsia" w:eastAsiaTheme="minorEastAsia"/>
              </w:rPr>
            </w:pPr>
            <w:r>
              <w:rPr>
                <w:rFonts w:hint="eastAsia" w:asciiTheme="minorEastAsia" w:hAnsiTheme="minorEastAsia" w:eastAsiaTheme="minorEastAsia"/>
              </w:rPr>
              <w:t>1.全日制大专（建筑类、土木工程大类、造价类）及以上学历；</w:t>
            </w:r>
          </w:p>
          <w:p>
            <w:pPr>
              <w:spacing w:line="220" w:lineRule="exact"/>
              <w:rPr>
                <w:rFonts w:asciiTheme="minorEastAsia" w:hAnsiTheme="minorEastAsia" w:eastAsiaTheme="minorEastAsia"/>
              </w:rPr>
            </w:pPr>
            <w:r>
              <w:rPr>
                <w:rFonts w:hint="eastAsia" w:asciiTheme="minorEastAsia" w:hAnsiTheme="minorEastAsia" w:eastAsiaTheme="minorEastAsia"/>
              </w:rPr>
              <w:t>2.具有二级建造师及以上执业资格证（水利水电或市政公用专业）、同时具有二级造价师或造价员执业资格及以上且能使用宏业计价软件优先；</w:t>
            </w:r>
          </w:p>
          <w:p>
            <w:pPr>
              <w:spacing w:line="220" w:lineRule="exact"/>
              <w:rPr>
                <w:rFonts w:asciiTheme="minorEastAsia" w:hAnsiTheme="minorEastAsia" w:eastAsiaTheme="minorEastAsia"/>
              </w:rPr>
            </w:pPr>
            <w:r>
              <w:rPr>
                <w:rFonts w:hint="eastAsia" w:asciiTheme="minorEastAsia" w:hAnsiTheme="minorEastAsia" w:eastAsiaTheme="minorEastAsia"/>
              </w:rPr>
              <w:t>3.熟悉工程项目管理、造价管理、工程监理相关法律法规；</w:t>
            </w:r>
          </w:p>
          <w:p>
            <w:pPr>
              <w:spacing w:line="220" w:lineRule="exact"/>
              <w:rPr>
                <w:rFonts w:asciiTheme="minorEastAsia" w:hAnsiTheme="minorEastAsia" w:eastAsiaTheme="minorEastAsia"/>
              </w:rPr>
            </w:pPr>
            <w:r>
              <w:rPr>
                <w:rFonts w:hint="eastAsia" w:asciiTheme="minorEastAsia" w:hAnsiTheme="minorEastAsia" w:eastAsiaTheme="minorEastAsia"/>
              </w:rPr>
              <w:t>4.熟悉工程技术规范，前期立项到结算审计的整个流程和工程资料的管理；能独立处理施工过程中的技术管理问题，有较强的项目施工组织及综合协调能力；</w:t>
            </w:r>
          </w:p>
          <w:p>
            <w:pPr>
              <w:spacing w:line="220" w:lineRule="exact"/>
              <w:rPr>
                <w:rFonts w:asciiTheme="minorEastAsia" w:hAnsiTheme="minorEastAsia" w:eastAsiaTheme="minorEastAsia"/>
              </w:rPr>
            </w:pPr>
            <w:r>
              <w:rPr>
                <w:rFonts w:hint="eastAsia" w:asciiTheme="minorEastAsia" w:hAnsiTheme="minorEastAsia" w:eastAsiaTheme="minorEastAsia"/>
              </w:rPr>
              <w:t>5.具有3年以上施工现场管理相关工作经历；</w:t>
            </w:r>
          </w:p>
          <w:p>
            <w:pPr>
              <w:spacing w:line="220" w:lineRule="exact"/>
              <w:rPr>
                <w:rFonts w:asciiTheme="minorEastAsia" w:hAnsiTheme="minorEastAsia" w:eastAsiaTheme="minorEastAsia"/>
              </w:rPr>
            </w:pPr>
            <w:r>
              <w:rPr>
                <w:rFonts w:hint="eastAsia" w:asciiTheme="minorEastAsia" w:hAnsiTheme="minorEastAsia" w:eastAsiaTheme="minorEastAsia"/>
              </w:rPr>
              <w:t>6.能熟练使用宏业计价造价软件，能看懂和进行最基本的预、决算编制和审核工作的优先。</w:t>
            </w:r>
          </w:p>
        </w:tc>
        <w:tc>
          <w:tcPr>
            <w:tcW w:w="780"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45岁（含）以下</w:t>
            </w:r>
          </w:p>
        </w:tc>
        <w:tc>
          <w:tcPr>
            <w:tcW w:w="621"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765"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Theme="minorEastAsia" w:hAnsiTheme="minorEastAsia" w:eastAsiaTheme="minorEastAsia"/>
              </w:rPr>
            </w:pPr>
            <w:r>
              <w:rPr>
                <w:rFonts w:hint="eastAsia" w:asciiTheme="minorEastAsia" w:hAnsiTheme="minorEastAsia" w:eastAsiaTheme="minorEastAsia"/>
              </w:rPr>
              <w:t>只接受现场报名</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MGQwMWZiODc2NzEwYzNlYzI3MTNhZmM4OTYzY2UifQ=="/>
  </w:docVars>
  <w:rsids>
    <w:rsidRoot w:val="6EF86B98"/>
    <w:rsid w:val="6EF86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40" w:line="288" w:lineRule="auto"/>
    </w:pPr>
  </w:style>
  <w:style w:type="paragraph" w:styleId="3">
    <w:name w:val="table of figures"/>
    <w:basedOn w:val="1"/>
    <w:next w:val="1"/>
    <w:unhideWhenUsed/>
    <w:qFormat/>
    <w:uiPriority w:val="99"/>
    <w:pPr>
      <w:spacing w:before="100" w:beforeAutospacing="1" w:after="100" w:afterAutospacing="1"/>
      <w:ind w:left="200" w:leftChars="200" w:hanging="200" w:hangingChars="200"/>
    </w:pPr>
    <w:rPr>
      <w:rFonts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2023-05-19T03:15:00Z</dcterms:created>
  <dc:creator>HashTree</dc:creator>
  <cp:lastModifiedBy>HashTree</cp:lastModifiedBy>
  <dcterms:modified xsi:type="dcterms:W3CDTF">2023-05-19T03:16:24Z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429E8F2F33474E3EAE1050B017834D60_11</vt:lpwstr>
  </property>
</Properties>
</file>